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6622965274c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ef369618e1bd43af"/>
      <w:footerReference xmlns:r="http://schemas.openxmlformats.org/officeDocument/2006/relationships" w:type="default" r:id="Rf275908d4282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69618e1bd43af" /><Relationship Type="http://schemas.openxmlformats.org/officeDocument/2006/relationships/footer" Target="/word/footer1.xml" Id="Rf275908d42824928" /></Relationships>
</file>