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4273ebde9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c5193e9a4fd24bda"/>
      <w:footerReference xmlns:r="http://schemas.openxmlformats.org/officeDocument/2006/relationships" w:type="default" r:id="R2135000b0961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93e9a4fd24bda" /><Relationship Type="http://schemas.openxmlformats.org/officeDocument/2006/relationships/footer" Target="/word/footer1.xml" Id="R2135000b09614f9f" /></Relationships>
</file>