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074a0b13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SHERLI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Salhus,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SHERLI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c006cbb1654b4b"/>
      <w:footerReference xmlns:r="http://schemas.openxmlformats.org/officeDocument/2006/relationships" w:type="default" r:id="R7d26ad95f27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SHERLI AS   ·   Org.nr 913 441 885   ·   Tellevikvegen 85   ·   5107 SALHUS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SHERLI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006cbb1654b4b" /><Relationship Type="http://schemas.openxmlformats.org/officeDocument/2006/relationships/footer" Target="/word/footer1.xml" Id="R7d26ad95f27f4362" /></Relationships>
</file>