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9618a879b4c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MIAVI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MIAVI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8585caa7224455"/>
      <w:footerReference xmlns:r="http://schemas.openxmlformats.org/officeDocument/2006/relationships" w:type="default" r:id="R64a752dd478b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MIAVI AS   ·   Org.nr 914 824 052   ·   c/o Miavi Management, Nystuveien 27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585caa7224455" /><Relationship Type="http://schemas.openxmlformats.org/officeDocument/2006/relationships/footer" Target="/word/footer1.xml" Id="R64a752dd478b48b9" /></Relationships>
</file>