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80a25dd4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2a16c4ae4641489f"/>
      <w:footerReference xmlns:r="http://schemas.openxmlformats.org/officeDocument/2006/relationships" w:type="default" r:id="R466cb4ab28b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6c4ae4641489f" /><Relationship Type="http://schemas.openxmlformats.org/officeDocument/2006/relationships/footer" Target="/word/footer1.xml" Id="R466cb4ab28b14353" /></Relationships>
</file>