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f41a5d5f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2bb12d6346ce465e"/>
      <w:footerReference xmlns:r="http://schemas.openxmlformats.org/officeDocument/2006/relationships" w:type="default" r:id="Re4c02350a668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2d6346ce465e" /><Relationship Type="http://schemas.openxmlformats.org/officeDocument/2006/relationships/footer" Target="/word/footer1.xml" Id="Re4c02350a6684d56" /></Relationships>
</file>