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26309a639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5d14629f14a4f"/>
      <w:footerReference xmlns:r="http://schemas.openxmlformats.org/officeDocument/2006/relationships" w:type="default" r:id="R64091e30046f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5d14629f14a4f" /><Relationship Type="http://schemas.openxmlformats.org/officeDocument/2006/relationships/footer" Target="/word/footer1.xml" Id="R64091e30046f4ad1" /></Relationships>
</file>