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5c381b8e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f87e7da6f5d24a78"/>
      <w:footerReference xmlns:r="http://schemas.openxmlformats.org/officeDocument/2006/relationships" w:type="default" r:id="R09c250f4807b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e7da6f5d24a78" /><Relationship Type="http://schemas.openxmlformats.org/officeDocument/2006/relationships/footer" Target="/word/footer1.xml" Id="R09c250f4807b4fef" /></Relationships>
</file>