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39aaee66e445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VIDJU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VIDJU HOLDING AS</w:t>
      </w:r>
    </w:p>
    <w:sectPr>
      <w:headerReference xmlns:r="http://schemas.openxmlformats.org/officeDocument/2006/relationships" w:type="default" r:id="Rbeef82c5bd1643a6"/>
      <w:footerReference xmlns:r="http://schemas.openxmlformats.org/officeDocument/2006/relationships" w:type="default" r:id="Rb9d71cb4e3274b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VIDJU HOLDING AS   ·   Org.nr 925 199 052   ·   Lienvegen 41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VIDJU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ef82c5bd1643a6" /><Relationship Type="http://schemas.openxmlformats.org/officeDocument/2006/relationships/footer" Target="/word/footer1.xml" Id="Rb9d71cb4e3274b1c" /></Relationships>
</file>