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52c567a6c54f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J.V.K.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Børsa,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J.V.K. HOLDING AS</w:t>
      </w:r>
    </w:p>
    <w:sectPr>
      <w:headerReference xmlns:r="http://schemas.openxmlformats.org/officeDocument/2006/relationships" w:type="default" r:id="Rff51b12ab8ec4dbb"/>
      <w:footerReference xmlns:r="http://schemas.openxmlformats.org/officeDocument/2006/relationships" w:type="default" r:id="R5fd610819a37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J.V.K. HOLDING AS   ·   Org.nr 928 293 874   ·   Fjellhaugvegen 16   ·   7353 BØRSA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J.V.K.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1b12ab8ec4dbb" /><Relationship Type="http://schemas.openxmlformats.org/officeDocument/2006/relationships/footer" Target="/word/footer1.xml" Id="R5fd610819a374679" /></Relationships>
</file>