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3e3bfea09b4a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SMÅKRAFT VEKST 2025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SMÅKRAFT VEKST 2025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a2b2e9ed0e4035"/>
      <w:footerReference xmlns:r="http://schemas.openxmlformats.org/officeDocument/2006/relationships" w:type="default" r:id="R6fc1a8af70cb45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SMÅKRAFT VEKST 2025 AS   ·   Org.nr 931 733 850   ·   Solheimsgaten 15   ·   5058 BERGEN   ·   firmapost@smaakraft.no   ·   www.smaakraft.no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SMÅKRAFT VEKST 2025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a2b2e9ed0e4035" /><Relationship Type="http://schemas.openxmlformats.org/officeDocument/2006/relationships/footer" Target="/word/footer1.xml" Id="R6fc1a8af70cb4501" /></Relationships>
</file>