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01d36e69b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AMESTO ACCOUNTHOUSE BERGEN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c7cc61b5074454"/>
      <w:footerReference xmlns:r="http://schemas.openxmlformats.org/officeDocument/2006/relationships" w:type="default" r:id="R266c9b46574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cc61b5074454" /><Relationship Type="http://schemas.openxmlformats.org/officeDocument/2006/relationships/footer" Target="/word/footer1.xml" Id="R266c9b4657464b87" /></Relationships>
</file>