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5287a0db1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DAKANTUS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DAKANTUS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c50acbbb64452"/>
      <w:footerReference xmlns:r="http://schemas.openxmlformats.org/officeDocument/2006/relationships" w:type="default" r:id="R3b810b87f28d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c50acbbb64452" /><Relationship Type="http://schemas.openxmlformats.org/officeDocument/2006/relationships/footer" Target="/word/footer1.xml" Id="R3b810b87f28d499d" /></Relationships>
</file>