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a2758a59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16504927e4f5b"/>
      <w:footerReference xmlns:r="http://schemas.openxmlformats.org/officeDocument/2006/relationships" w:type="default" r:id="R5deb02d8ab96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16504927e4f5b" /><Relationship Type="http://schemas.openxmlformats.org/officeDocument/2006/relationships/footer" Target="/word/footer1.xml" Id="R5deb02d8ab9644f9" /></Relationships>
</file>