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20200220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&amp; CO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&amp; CO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f056633534487"/>
      <w:footerReference xmlns:r="http://schemas.openxmlformats.org/officeDocument/2006/relationships" w:type="default" r:id="R4ed5361155b7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f056633534487" /><Relationship Type="http://schemas.openxmlformats.org/officeDocument/2006/relationships/footer" Target="/word/footer1.xml" Id="R4ed5361155b74352" /></Relationships>
</file>