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5c1fcc2a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abeed143d4f8481b"/>
      <w:footerReference xmlns:r="http://schemas.openxmlformats.org/officeDocument/2006/relationships" w:type="default" r:id="R3ca00c26790f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ed143d4f8481b" /><Relationship Type="http://schemas.openxmlformats.org/officeDocument/2006/relationships/footer" Target="/word/footer1.xml" Id="R3ca00c26790f415b" /></Relationships>
</file>