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23c523cf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d417ce69148b4"/>
      <w:footerReference xmlns:r="http://schemas.openxmlformats.org/officeDocument/2006/relationships" w:type="default" r:id="R63f0a956be05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d417ce69148b4" /><Relationship Type="http://schemas.openxmlformats.org/officeDocument/2006/relationships/footer" Target="/word/footer1.xml" Id="R63f0a956be05489f" /></Relationships>
</file>