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afa7c9e1e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TRANSALP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TRANSALP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0db08a9dd4c3e"/>
      <w:footerReference xmlns:r="http://schemas.openxmlformats.org/officeDocument/2006/relationships" w:type="default" r:id="R1c6bc2c1b74d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0db08a9dd4c3e" /><Relationship Type="http://schemas.openxmlformats.org/officeDocument/2006/relationships/footer" Target="/word/footer1.xml" Id="R1c6bc2c1b74d496f" /></Relationships>
</file>