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3b1a697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fb629763bcc4db5"/>
      <w:footerReference xmlns:r="http://schemas.openxmlformats.org/officeDocument/2006/relationships" w:type="default" r:id="Re9e373769fec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629763bcc4db5" /><Relationship Type="http://schemas.openxmlformats.org/officeDocument/2006/relationships/footer" Target="/word/footer1.xml" Id="Re9e373769fec438d" /></Relationships>
</file>