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46518a5a3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57635a2955734ee5"/>
      <w:footerReference xmlns:r="http://schemas.openxmlformats.org/officeDocument/2006/relationships" w:type="default" r:id="R0d82a07c49cd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35a2955734ee5" /><Relationship Type="http://schemas.openxmlformats.org/officeDocument/2006/relationships/footer" Target="/word/footer1.xml" Id="R0d82a07c49cd440e" /></Relationships>
</file>